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B0" w:rsidRDefault="00AC1EB0" w:rsidP="00AC1EB0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I</w:t>
      </w:r>
    </w:p>
    <w:p w:rsidR="00AC1EB0" w:rsidRDefault="00AC1EB0" w:rsidP="00AC1EB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LINHAS DE PESQUISA E DOCENTES</w:t>
      </w:r>
    </w:p>
    <w:p w:rsidR="00AC1EB0" w:rsidRDefault="00AC1EB0" w:rsidP="00AC1EB0">
      <w:pPr>
        <w:rPr>
          <w:rFonts w:ascii="Calibri" w:eastAsia="Calibri" w:hAnsi="Calibri" w:cs="Calibri"/>
          <w:b/>
        </w:rPr>
      </w:pPr>
    </w:p>
    <w:p w:rsidR="00AC1EB0" w:rsidRDefault="00AC1EB0" w:rsidP="00AC1EB0">
      <w:pPr>
        <w:rPr>
          <w:rFonts w:ascii="Calibri" w:eastAsia="Calibri" w:hAnsi="Calibri" w:cs="Calibri"/>
          <w:b/>
        </w:rPr>
      </w:pPr>
    </w:p>
    <w:p w:rsidR="00AC1EB0" w:rsidRDefault="00AC1EB0" w:rsidP="00AC1EB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LP1 - TECNOLOGIAS EM VITICULTURA E ENOLOGIA </w:t>
      </w:r>
    </w:p>
    <w:p w:rsidR="00AC1EB0" w:rsidRDefault="00AC1EB0" w:rsidP="00AC1EB0">
      <w:pPr>
        <w:jc w:val="both"/>
        <w:rPr>
          <w:rFonts w:ascii="Calibri" w:eastAsia="Calibri" w:hAnsi="Calibri" w:cs="Calibri"/>
        </w:rPr>
      </w:pPr>
    </w:p>
    <w:p w:rsidR="00AC1EB0" w:rsidRDefault="00AC1EB0" w:rsidP="00AC1EB0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</w:rPr>
        <w:t xml:space="preserve">Linha de pesquisa que contempla projetos associados com as </w:t>
      </w:r>
      <w:proofErr w:type="spellStart"/>
      <w:r>
        <w:rPr>
          <w:rFonts w:ascii="Calibri" w:eastAsia="Calibri" w:hAnsi="Calibri" w:cs="Calibri"/>
        </w:rPr>
        <w:t>técnicas</w:t>
      </w:r>
      <w:proofErr w:type="spellEnd"/>
      <w:r>
        <w:rPr>
          <w:rFonts w:ascii="Calibri" w:eastAsia="Calibri" w:hAnsi="Calibri" w:cs="Calibri"/>
        </w:rPr>
        <w:t xml:space="preserve"> e manejo do vinhedo, </w:t>
      </w:r>
      <w:proofErr w:type="spellStart"/>
      <w:r>
        <w:rPr>
          <w:rFonts w:ascii="Calibri" w:eastAsia="Calibri" w:hAnsi="Calibri" w:cs="Calibri"/>
        </w:rPr>
        <w:t>produção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qualificação</w:t>
      </w:r>
      <w:proofErr w:type="spellEnd"/>
      <w:r>
        <w:rPr>
          <w:rFonts w:ascii="Calibri" w:eastAsia="Calibri" w:hAnsi="Calibri" w:cs="Calibri"/>
        </w:rPr>
        <w:t xml:space="preserve"> da uva produzida, </w:t>
      </w:r>
      <w:proofErr w:type="spellStart"/>
      <w:r>
        <w:rPr>
          <w:rFonts w:ascii="Calibri" w:eastAsia="Calibri" w:hAnsi="Calibri" w:cs="Calibri"/>
        </w:rPr>
        <w:t>técnicas</w:t>
      </w:r>
      <w:proofErr w:type="spellEnd"/>
      <w:r>
        <w:rPr>
          <w:rFonts w:ascii="Calibri" w:eastAsia="Calibri" w:hAnsi="Calibri" w:cs="Calibri"/>
        </w:rPr>
        <w:t xml:space="preserve"> e processos de </w:t>
      </w:r>
      <w:proofErr w:type="spellStart"/>
      <w:r>
        <w:rPr>
          <w:rFonts w:ascii="Calibri" w:eastAsia="Calibri" w:hAnsi="Calibri" w:cs="Calibri"/>
        </w:rPr>
        <w:t>vinificação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mecanização</w:t>
      </w:r>
      <w:proofErr w:type="spellEnd"/>
      <w:r>
        <w:rPr>
          <w:rFonts w:ascii="Calibri" w:eastAsia="Calibri" w:hAnsi="Calibri" w:cs="Calibri"/>
        </w:rPr>
        <w:t xml:space="preserve"> e tecnologia de </w:t>
      </w:r>
      <w:proofErr w:type="spellStart"/>
      <w:r>
        <w:rPr>
          <w:rFonts w:ascii="Calibri" w:eastAsia="Calibri" w:hAnsi="Calibri" w:cs="Calibri"/>
        </w:rPr>
        <w:t>aplicação</w:t>
      </w:r>
      <w:proofErr w:type="spellEnd"/>
      <w:r>
        <w:rPr>
          <w:rFonts w:ascii="Calibri" w:eastAsia="Calibri" w:hAnsi="Calibri" w:cs="Calibri"/>
        </w:rPr>
        <w:t xml:space="preserve"> e viticultura de </w:t>
      </w:r>
      <w:proofErr w:type="spellStart"/>
      <w:r>
        <w:rPr>
          <w:rFonts w:ascii="Calibri" w:eastAsia="Calibri" w:hAnsi="Calibri" w:cs="Calibri"/>
        </w:rPr>
        <w:t>precisão</w:t>
      </w:r>
      <w:proofErr w:type="spellEnd"/>
      <w:r>
        <w:rPr>
          <w:rFonts w:ascii="Calibri" w:eastAsia="Calibri" w:hAnsi="Calibri" w:cs="Calibri"/>
        </w:rPr>
        <w:t xml:space="preserve">, direcionado </w:t>
      </w:r>
      <w:proofErr w:type="spellStart"/>
      <w:r>
        <w:rPr>
          <w:rFonts w:ascii="Calibri" w:eastAsia="Calibri" w:hAnsi="Calibri" w:cs="Calibri"/>
        </w:rPr>
        <w:t>às</w:t>
      </w:r>
      <w:proofErr w:type="spellEnd"/>
      <w:r>
        <w:rPr>
          <w:rFonts w:ascii="Calibri" w:eastAsia="Calibri" w:hAnsi="Calibri" w:cs="Calibri"/>
        </w:rPr>
        <w:t xml:space="preserve"> necessidades, aos entraves e à </w:t>
      </w:r>
      <w:proofErr w:type="spellStart"/>
      <w:r>
        <w:rPr>
          <w:rFonts w:ascii="Calibri" w:eastAsia="Calibri" w:hAnsi="Calibri" w:cs="Calibri"/>
        </w:rPr>
        <w:t>solução</w:t>
      </w:r>
      <w:proofErr w:type="spellEnd"/>
      <w:r>
        <w:rPr>
          <w:rFonts w:ascii="Calibri" w:eastAsia="Calibri" w:hAnsi="Calibri" w:cs="Calibri"/>
        </w:rPr>
        <w:t xml:space="preserve"> de problemas relacionados à cadeia </w:t>
      </w:r>
      <w:proofErr w:type="spellStart"/>
      <w:r>
        <w:rPr>
          <w:rFonts w:ascii="Calibri" w:eastAsia="Calibri" w:hAnsi="Calibri" w:cs="Calibri"/>
        </w:rPr>
        <w:t>vitivinícola</w:t>
      </w:r>
      <w:proofErr w:type="spellEnd"/>
      <w:r>
        <w:rPr>
          <w:rFonts w:ascii="Calibri" w:eastAsia="Calibri" w:hAnsi="Calibri" w:cs="Calibri"/>
        </w:rPr>
        <w:t xml:space="preserve">. Esta linha trabalha com desafios na busca de qualidade para a uva e o vinho, </w:t>
      </w:r>
      <w:proofErr w:type="spellStart"/>
      <w:r>
        <w:rPr>
          <w:rFonts w:ascii="Calibri" w:eastAsia="Calibri" w:hAnsi="Calibri" w:cs="Calibri"/>
        </w:rPr>
        <w:t>através</w:t>
      </w:r>
      <w:proofErr w:type="spellEnd"/>
      <w:r>
        <w:rPr>
          <w:rFonts w:ascii="Calibri" w:eastAsia="Calibri" w:hAnsi="Calibri" w:cs="Calibri"/>
        </w:rPr>
        <w:t xml:space="preserve"> de pesquisas com monitoramento de </w:t>
      </w:r>
      <w:proofErr w:type="spellStart"/>
      <w:r>
        <w:rPr>
          <w:rFonts w:ascii="Calibri" w:eastAsia="Calibri" w:hAnsi="Calibri" w:cs="Calibri"/>
        </w:rPr>
        <w:t>áreas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produção</w:t>
      </w:r>
      <w:proofErr w:type="spellEnd"/>
      <w:r>
        <w:rPr>
          <w:rFonts w:ascii="Calibri" w:eastAsia="Calibri" w:hAnsi="Calibri" w:cs="Calibri"/>
        </w:rPr>
        <w:t xml:space="preserve"> com </w:t>
      </w:r>
      <w:proofErr w:type="spellStart"/>
      <w:r>
        <w:rPr>
          <w:rFonts w:ascii="Calibri" w:eastAsia="Calibri" w:hAnsi="Calibri" w:cs="Calibri"/>
        </w:rPr>
        <w:t>análise</w:t>
      </w:r>
      <w:proofErr w:type="spellEnd"/>
      <w:r>
        <w:rPr>
          <w:rFonts w:ascii="Calibri" w:eastAsia="Calibri" w:hAnsi="Calibri" w:cs="Calibri"/>
        </w:rPr>
        <w:t xml:space="preserve"> de curvas de </w:t>
      </w:r>
      <w:proofErr w:type="spellStart"/>
      <w:r>
        <w:rPr>
          <w:rFonts w:ascii="Calibri" w:eastAsia="Calibri" w:hAnsi="Calibri" w:cs="Calibri"/>
        </w:rPr>
        <w:t>maturação</w:t>
      </w:r>
      <w:proofErr w:type="spellEnd"/>
      <w:r>
        <w:rPr>
          <w:rFonts w:ascii="Calibri" w:eastAsia="Calibri" w:hAnsi="Calibri" w:cs="Calibri"/>
        </w:rPr>
        <w:t xml:space="preserve"> e qualidade da uva, manejo integrado para combater insetos e </w:t>
      </w:r>
      <w:proofErr w:type="spellStart"/>
      <w:r>
        <w:rPr>
          <w:rFonts w:ascii="Calibri" w:eastAsia="Calibri" w:hAnsi="Calibri" w:cs="Calibri"/>
        </w:rPr>
        <w:t>ácaros</w:t>
      </w:r>
      <w:proofErr w:type="spellEnd"/>
      <w:r>
        <w:rPr>
          <w:rFonts w:ascii="Calibri" w:eastAsia="Calibri" w:hAnsi="Calibri" w:cs="Calibri"/>
        </w:rPr>
        <w:t xml:space="preserve">, sistemas de </w:t>
      </w:r>
      <w:proofErr w:type="spellStart"/>
      <w:r>
        <w:rPr>
          <w:rFonts w:ascii="Calibri" w:eastAsia="Calibri" w:hAnsi="Calibri" w:cs="Calibri"/>
        </w:rPr>
        <w:t>condução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adequação</w:t>
      </w:r>
      <w:proofErr w:type="spellEnd"/>
      <w:r>
        <w:rPr>
          <w:rFonts w:ascii="Calibri" w:eastAsia="Calibri" w:hAnsi="Calibri" w:cs="Calibri"/>
        </w:rPr>
        <w:t xml:space="preserve"> de cepas, qualidade e tratamento de mudas, entre outros.</w:t>
      </w:r>
    </w:p>
    <w:p w:rsidR="00AC1EB0" w:rsidRDefault="00AC1EB0" w:rsidP="00AC1EB0">
      <w:pPr>
        <w:rPr>
          <w:rFonts w:ascii="Calibri" w:eastAsia="Calibri" w:hAnsi="Calibri" w:cs="Calibri"/>
        </w:rPr>
      </w:pPr>
    </w:p>
    <w:tbl>
      <w:tblPr>
        <w:tblW w:w="9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4"/>
        <w:gridCol w:w="4844"/>
      </w:tblGrid>
      <w:tr w:rsidR="00AC1EB0" w:rsidTr="00966508">
        <w:trPr>
          <w:trHeight w:val="440"/>
        </w:trPr>
        <w:tc>
          <w:tcPr>
            <w:tcW w:w="96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DOCENTES LP1 </w:t>
            </w:r>
            <w:r>
              <w:rPr>
                <w:rFonts w:ascii="Calibri" w:eastAsia="Calibri" w:hAnsi="Calibri" w:cs="Calibri"/>
                <w:b/>
              </w:rPr>
              <w:t xml:space="preserve">- TECNOLOGIAS EM VITICULTURA E ENOLOGIA </w:t>
            </w:r>
          </w:p>
        </w:tc>
      </w:tr>
      <w:tr w:rsidR="00AC1EB0" w:rsidTr="00966508"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IFRS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IFSC</w:t>
            </w:r>
          </w:p>
        </w:tc>
      </w:tr>
      <w:tr w:rsidR="00AC1EB0" w:rsidTr="00966508"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Aline </w:t>
            </w:r>
            <w:proofErr w:type="spellStart"/>
            <w:r>
              <w:rPr>
                <w:rFonts w:ascii="Calibri" w:eastAsia="Calibri" w:hAnsi="Calibri" w:cs="Calibri"/>
              </w:rPr>
              <w:t>Nondillo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Eduardo </w:t>
            </w:r>
            <w:proofErr w:type="spellStart"/>
            <w:r>
              <w:rPr>
                <w:rFonts w:ascii="Calibri" w:eastAsia="Calibri" w:hAnsi="Calibri" w:cs="Calibri"/>
              </w:rPr>
              <w:t>Girotto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Evandro </w:t>
            </w:r>
            <w:proofErr w:type="spellStart"/>
            <w:r>
              <w:rPr>
                <w:rFonts w:ascii="Calibri" w:eastAsia="Calibri" w:hAnsi="Calibri" w:cs="Calibri"/>
              </w:rPr>
              <w:t>Ficagna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Gustavo </w:t>
            </w:r>
            <w:proofErr w:type="spellStart"/>
            <w:r>
              <w:rPr>
                <w:rFonts w:ascii="Calibri" w:eastAsia="Calibri" w:hAnsi="Calibri" w:cs="Calibri"/>
              </w:rPr>
              <w:t>Brunetto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Leonardo Cury Da Silva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Marcus André </w:t>
            </w:r>
            <w:proofErr w:type="spellStart"/>
            <w:r>
              <w:rPr>
                <w:rFonts w:ascii="Calibri" w:eastAsia="Calibri" w:hAnsi="Calibri" w:cs="Calibri"/>
              </w:rPr>
              <w:t>Kurtz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Almança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Otavio Dias da Costa Machado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Roberta </w:t>
            </w:r>
            <w:proofErr w:type="spellStart"/>
            <w:r>
              <w:rPr>
                <w:rFonts w:ascii="Calibri" w:eastAsia="Calibri" w:hAnsi="Calibri" w:cs="Calibri"/>
              </w:rPr>
              <w:t>Schmatz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Rodrigo Otavio </w:t>
            </w:r>
            <w:proofErr w:type="spellStart"/>
            <w:r>
              <w:rPr>
                <w:rFonts w:ascii="Calibri" w:eastAsia="Calibri" w:hAnsi="Calibri" w:cs="Calibri"/>
              </w:rPr>
              <w:t>Camara</w:t>
            </w:r>
            <w:proofErr w:type="spellEnd"/>
            <w:r>
              <w:rPr>
                <w:rFonts w:ascii="Calibri" w:eastAsia="Calibri" w:hAnsi="Calibri" w:cs="Calibri"/>
              </w:rPr>
              <w:t xml:space="preserve"> Monteiro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Vitor </w:t>
            </w:r>
            <w:proofErr w:type="spellStart"/>
            <w:r>
              <w:rPr>
                <w:rFonts w:ascii="Calibri" w:eastAsia="Calibri" w:hAnsi="Calibri" w:cs="Calibri"/>
              </w:rPr>
              <w:t>Manfroi</w:t>
            </w:r>
            <w:proofErr w:type="spellEnd"/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Carolina </w:t>
            </w:r>
            <w:proofErr w:type="spellStart"/>
            <w:r>
              <w:rPr>
                <w:rFonts w:ascii="Calibri" w:eastAsia="Calibri" w:hAnsi="Calibri" w:cs="Calibri"/>
              </w:rPr>
              <w:t>Pretto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Panceri</w:t>
            </w:r>
            <w:proofErr w:type="spellEnd"/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Janice Regina </w:t>
            </w:r>
            <w:proofErr w:type="spellStart"/>
            <w:r>
              <w:rPr>
                <w:rFonts w:ascii="Calibri" w:eastAsia="Calibri" w:hAnsi="Calibri" w:cs="Calibri"/>
              </w:rPr>
              <w:t>Gmach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Bortoli</w:t>
            </w:r>
            <w:proofErr w:type="spellEnd"/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Marcos Roberto </w:t>
            </w:r>
            <w:proofErr w:type="spellStart"/>
            <w:r>
              <w:rPr>
                <w:rFonts w:ascii="Calibri" w:eastAsia="Calibri" w:hAnsi="Calibri" w:cs="Calibri"/>
              </w:rPr>
              <w:t>Dobler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Stroschein</w:t>
            </w:r>
            <w:proofErr w:type="spellEnd"/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Rogério de Oliveira </w:t>
            </w:r>
            <w:proofErr w:type="spellStart"/>
            <w:r>
              <w:rPr>
                <w:rFonts w:ascii="Calibri" w:eastAsia="Calibri" w:hAnsi="Calibri" w:cs="Calibri"/>
              </w:rPr>
              <w:t>Anese</w:t>
            </w:r>
            <w:proofErr w:type="spellEnd"/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Stefany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Grutzmann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Arcari</w:t>
            </w:r>
            <w:proofErr w:type="spellEnd"/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AC1EB0" w:rsidRDefault="00AC1EB0" w:rsidP="00AC1EB0">
      <w:pPr>
        <w:rPr>
          <w:rFonts w:ascii="Calibri" w:eastAsia="Calibri" w:hAnsi="Calibri" w:cs="Calibri"/>
          <w:b/>
          <w:highlight w:val="white"/>
        </w:rPr>
      </w:pPr>
    </w:p>
    <w:p w:rsidR="00AC1EB0" w:rsidRDefault="00AC1EB0" w:rsidP="00AC1EB0">
      <w:pPr>
        <w:rPr>
          <w:rFonts w:ascii="Calibri" w:eastAsia="Calibri" w:hAnsi="Calibri" w:cs="Calibri"/>
          <w:b/>
          <w:highlight w:val="white"/>
        </w:rPr>
      </w:pPr>
      <w:r>
        <w:br w:type="page"/>
      </w:r>
    </w:p>
    <w:p w:rsidR="00AC1EB0" w:rsidRDefault="00AC1EB0" w:rsidP="00AC1EB0">
      <w:pPr>
        <w:rPr>
          <w:rFonts w:ascii="Calibri" w:eastAsia="Calibri" w:hAnsi="Calibri" w:cs="Calibri"/>
          <w:b/>
          <w:highlight w:val="white"/>
        </w:rPr>
      </w:pPr>
    </w:p>
    <w:p w:rsidR="00AC1EB0" w:rsidRDefault="00AC1EB0" w:rsidP="00AC1EB0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LP2 - DESENVOLVIMENTO E SUSTENTABILIDADE NA VITIVINICULTURA</w:t>
      </w:r>
    </w:p>
    <w:p w:rsidR="00AC1EB0" w:rsidRDefault="00AC1EB0" w:rsidP="00AC1EB0">
      <w:pPr>
        <w:jc w:val="both"/>
        <w:rPr>
          <w:rFonts w:ascii="Calibri" w:eastAsia="Calibri" w:hAnsi="Calibri" w:cs="Calibri"/>
        </w:rPr>
      </w:pPr>
    </w:p>
    <w:p w:rsidR="00AC1EB0" w:rsidRDefault="00AC1EB0" w:rsidP="00AC1E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Linha de pesquisa com abordagem nas </w:t>
      </w:r>
      <w:proofErr w:type="spellStart"/>
      <w:r>
        <w:rPr>
          <w:rFonts w:ascii="Calibri" w:eastAsia="Calibri" w:hAnsi="Calibri" w:cs="Calibri"/>
        </w:rPr>
        <w:t>questões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gestão</w:t>
      </w:r>
      <w:proofErr w:type="spellEnd"/>
      <w:r>
        <w:rPr>
          <w:rFonts w:ascii="Calibri" w:eastAsia="Calibri" w:hAnsi="Calibri" w:cs="Calibri"/>
        </w:rPr>
        <w:t xml:space="preserve"> e sustentabilidade no setor </w:t>
      </w:r>
      <w:proofErr w:type="spellStart"/>
      <w:r>
        <w:rPr>
          <w:rFonts w:ascii="Calibri" w:eastAsia="Calibri" w:hAnsi="Calibri" w:cs="Calibri"/>
        </w:rPr>
        <w:t>vitivinícola</w:t>
      </w:r>
      <w:proofErr w:type="spellEnd"/>
      <w:r>
        <w:rPr>
          <w:rFonts w:ascii="Calibri" w:eastAsia="Calibri" w:hAnsi="Calibri" w:cs="Calibri"/>
        </w:rPr>
        <w:t xml:space="preserve">, contemplando arranjos institucionais, </w:t>
      </w:r>
      <w:proofErr w:type="spellStart"/>
      <w:r>
        <w:rPr>
          <w:rFonts w:ascii="Calibri" w:eastAsia="Calibri" w:hAnsi="Calibri" w:cs="Calibri"/>
        </w:rPr>
        <w:t>estratégia</w:t>
      </w:r>
      <w:proofErr w:type="spellEnd"/>
      <w:r>
        <w:rPr>
          <w:rFonts w:ascii="Calibri" w:eastAsia="Calibri" w:hAnsi="Calibri" w:cs="Calibri"/>
        </w:rPr>
        <w:t xml:space="preserve"> e competitividade, levando em </w:t>
      </w:r>
      <w:proofErr w:type="spellStart"/>
      <w:r>
        <w:rPr>
          <w:rFonts w:ascii="Calibri" w:eastAsia="Calibri" w:hAnsi="Calibri" w:cs="Calibri"/>
        </w:rPr>
        <w:t>consideração</w:t>
      </w:r>
      <w:proofErr w:type="spellEnd"/>
      <w:r>
        <w:rPr>
          <w:rFonts w:ascii="Calibri" w:eastAsia="Calibri" w:hAnsi="Calibri" w:cs="Calibri"/>
        </w:rPr>
        <w:t xml:space="preserve"> os desafios produtivos e seus impactos junto ao meio ambiente. Esta linha atua na </w:t>
      </w:r>
      <w:proofErr w:type="spellStart"/>
      <w:r>
        <w:rPr>
          <w:rFonts w:ascii="Calibri" w:eastAsia="Calibri" w:hAnsi="Calibri" w:cs="Calibri"/>
        </w:rPr>
        <w:t>identificação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soluções</w:t>
      </w:r>
      <w:proofErr w:type="spellEnd"/>
      <w:r>
        <w:rPr>
          <w:rFonts w:ascii="Calibri" w:eastAsia="Calibri" w:hAnsi="Calibri" w:cs="Calibri"/>
        </w:rPr>
        <w:t xml:space="preserve"> para os problemas de competitividade do vinho brasileiro, novos processos de </w:t>
      </w:r>
      <w:proofErr w:type="spellStart"/>
      <w:r>
        <w:rPr>
          <w:rFonts w:ascii="Calibri" w:eastAsia="Calibri" w:hAnsi="Calibri" w:cs="Calibri"/>
        </w:rPr>
        <w:t>comunicação</w:t>
      </w:r>
      <w:proofErr w:type="spellEnd"/>
      <w:r>
        <w:rPr>
          <w:rFonts w:ascii="Calibri" w:eastAsia="Calibri" w:hAnsi="Calibri" w:cs="Calibri"/>
        </w:rPr>
        <w:t xml:space="preserve"> e marketing, </w:t>
      </w:r>
      <w:proofErr w:type="spellStart"/>
      <w:r>
        <w:rPr>
          <w:rFonts w:ascii="Calibri" w:eastAsia="Calibri" w:hAnsi="Calibri" w:cs="Calibri"/>
        </w:rPr>
        <w:t>identificação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terroirs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contaminação</w:t>
      </w:r>
      <w:proofErr w:type="spellEnd"/>
      <w:r>
        <w:rPr>
          <w:rFonts w:ascii="Calibri" w:eastAsia="Calibri" w:hAnsi="Calibri" w:cs="Calibri"/>
        </w:rPr>
        <w:t xml:space="preserve"> do solo, </w:t>
      </w:r>
      <w:proofErr w:type="spellStart"/>
      <w:r>
        <w:rPr>
          <w:rFonts w:ascii="Calibri" w:eastAsia="Calibri" w:hAnsi="Calibri" w:cs="Calibri"/>
        </w:rPr>
        <w:t>implantação</w:t>
      </w:r>
      <w:proofErr w:type="spellEnd"/>
      <w:r>
        <w:rPr>
          <w:rFonts w:ascii="Calibri" w:eastAsia="Calibri" w:hAnsi="Calibri" w:cs="Calibri"/>
        </w:rPr>
        <w:t xml:space="preserve"> e manejo de uvas </w:t>
      </w:r>
      <w:proofErr w:type="spellStart"/>
      <w:r>
        <w:rPr>
          <w:rFonts w:ascii="Calibri" w:eastAsia="Calibri" w:hAnsi="Calibri" w:cs="Calibri"/>
        </w:rPr>
        <w:t>orgânicas</w:t>
      </w:r>
      <w:proofErr w:type="spellEnd"/>
      <w:r>
        <w:rPr>
          <w:rFonts w:ascii="Calibri" w:eastAsia="Calibri" w:hAnsi="Calibri" w:cs="Calibri"/>
        </w:rPr>
        <w:t xml:space="preserve">, entre outros. </w:t>
      </w:r>
    </w:p>
    <w:p w:rsidR="00AC1EB0" w:rsidRDefault="00AC1EB0" w:rsidP="00AC1EB0">
      <w:pPr>
        <w:jc w:val="both"/>
        <w:rPr>
          <w:rFonts w:ascii="Calibri" w:eastAsia="Calibri" w:hAnsi="Calibri" w:cs="Calibri"/>
          <w:b/>
          <w:highlight w:val="white"/>
        </w:rPr>
      </w:pPr>
    </w:p>
    <w:p w:rsidR="00AC1EB0" w:rsidRDefault="00AC1EB0" w:rsidP="00AC1EB0">
      <w:pPr>
        <w:rPr>
          <w:rFonts w:ascii="Calibri" w:eastAsia="Calibri" w:hAnsi="Calibri" w:cs="Calibri"/>
        </w:rPr>
      </w:pPr>
    </w:p>
    <w:tbl>
      <w:tblPr>
        <w:tblW w:w="9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4"/>
        <w:gridCol w:w="4844"/>
      </w:tblGrid>
      <w:tr w:rsidR="00AC1EB0" w:rsidTr="00966508">
        <w:trPr>
          <w:trHeight w:val="440"/>
        </w:trPr>
        <w:tc>
          <w:tcPr>
            <w:tcW w:w="96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DOCENTES LP2 - DESENVOLVIMENTO E SUSTENTABILIDADE NA VITIVINICULTURA</w:t>
            </w:r>
          </w:p>
        </w:tc>
      </w:tr>
      <w:tr w:rsidR="00AC1EB0" w:rsidTr="00966508"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IFRS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IFSC</w:t>
            </w:r>
          </w:p>
        </w:tc>
      </w:tr>
      <w:tr w:rsidR="00AC1EB0" w:rsidTr="00966508"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Aline </w:t>
            </w:r>
            <w:proofErr w:type="spellStart"/>
            <w:r>
              <w:rPr>
                <w:rFonts w:ascii="Calibri" w:eastAsia="Calibri" w:hAnsi="Calibri" w:cs="Calibri"/>
              </w:rPr>
              <w:t>Nondillo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Eduardo </w:t>
            </w:r>
            <w:proofErr w:type="spellStart"/>
            <w:r>
              <w:rPr>
                <w:rFonts w:ascii="Calibri" w:eastAsia="Calibri" w:hAnsi="Calibri" w:cs="Calibri"/>
              </w:rPr>
              <w:t>Girotto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Gustavo </w:t>
            </w:r>
            <w:proofErr w:type="spellStart"/>
            <w:r>
              <w:rPr>
                <w:rFonts w:ascii="Calibri" w:eastAsia="Calibri" w:hAnsi="Calibri" w:cs="Calibri"/>
              </w:rPr>
              <w:t>Brunetto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Leonardo Cury Da Silva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Marilia </w:t>
            </w:r>
            <w:proofErr w:type="spellStart"/>
            <w:r>
              <w:rPr>
                <w:rFonts w:ascii="Calibri" w:eastAsia="Calibri" w:hAnsi="Calibri" w:cs="Calibri"/>
              </w:rPr>
              <w:t>Bonzanini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Bossle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Marcus André </w:t>
            </w:r>
            <w:proofErr w:type="spellStart"/>
            <w:r>
              <w:rPr>
                <w:rFonts w:ascii="Calibri" w:eastAsia="Calibri" w:hAnsi="Calibri" w:cs="Calibri"/>
              </w:rPr>
              <w:t>Kurtz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Almança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Otavio Dias Da Costa Machado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Raquel </w:t>
            </w:r>
            <w:proofErr w:type="spellStart"/>
            <w:r>
              <w:rPr>
                <w:rFonts w:ascii="Calibri" w:eastAsia="Calibri" w:hAnsi="Calibri" w:cs="Calibri"/>
              </w:rPr>
              <w:t>Breitenbach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Rodrigo Vieira Luciano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Shana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Sabbado</w:t>
            </w:r>
            <w:proofErr w:type="spellEnd"/>
            <w:r>
              <w:rPr>
                <w:rFonts w:ascii="Calibri" w:eastAsia="Calibri" w:hAnsi="Calibri" w:cs="Calibri"/>
              </w:rPr>
              <w:t xml:space="preserve"> Flores</w:t>
            </w:r>
          </w:p>
          <w:p w:rsidR="00AC1EB0" w:rsidRPr="00CA5C5B" w:rsidRDefault="00AC1EB0" w:rsidP="00966508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A5C5B">
              <w:rPr>
                <w:rFonts w:ascii="Calibri" w:eastAsia="Calibri" w:hAnsi="Calibri" w:cs="Calibri"/>
                <w:lang w:val="en-US"/>
              </w:rPr>
              <w:t>Tatiane</w:t>
            </w:r>
            <w:proofErr w:type="spellEnd"/>
            <w:r w:rsidRPr="00CA5C5B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A5C5B">
              <w:rPr>
                <w:rFonts w:ascii="Calibri" w:eastAsia="Calibri" w:hAnsi="Calibri" w:cs="Calibri"/>
                <w:lang w:val="en-US"/>
              </w:rPr>
              <w:t>Pellin</w:t>
            </w:r>
            <w:proofErr w:type="spellEnd"/>
            <w:r w:rsidRPr="00CA5C5B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A5C5B">
              <w:rPr>
                <w:rFonts w:ascii="Calibri" w:eastAsia="Calibri" w:hAnsi="Calibri" w:cs="Calibri"/>
                <w:lang w:val="en-US"/>
              </w:rPr>
              <w:t>Cislaghi</w:t>
            </w:r>
            <w:proofErr w:type="spellEnd"/>
          </w:p>
          <w:p w:rsidR="00AC1EB0" w:rsidRPr="00CA5C5B" w:rsidRDefault="00AC1EB0" w:rsidP="00966508">
            <w:pPr>
              <w:rPr>
                <w:rFonts w:ascii="Calibri" w:eastAsia="Calibri" w:hAnsi="Calibri" w:cs="Calibri"/>
                <w:lang w:val="en-US"/>
              </w:rPr>
            </w:pPr>
            <w:r w:rsidRPr="00CA5C5B">
              <w:rPr>
                <w:rFonts w:ascii="Calibri" w:eastAsia="Calibri" w:hAnsi="Calibri" w:cs="Calibri"/>
                <w:lang w:val="en-US"/>
              </w:rPr>
              <w:t xml:space="preserve">Wagner Luiz </w:t>
            </w:r>
            <w:proofErr w:type="spellStart"/>
            <w:r w:rsidRPr="00CA5C5B">
              <w:rPr>
                <w:rFonts w:ascii="Calibri" w:eastAsia="Calibri" w:hAnsi="Calibri" w:cs="Calibri"/>
                <w:lang w:val="en-US"/>
              </w:rPr>
              <w:t>Priamo</w:t>
            </w:r>
            <w:proofErr w:type="spellEnd"/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 Carolina Moura de Sena Aquino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Carolina </w:t>
            </w:r>
            <w:proofErr w:type="spellStart"/>
            <w:r>
              <w:rPr>
                <w:rFonts w:ascii="Calibri" w:eastAsia="Calibri" w:hAnsi="Calibri" w:cs="Calibri"/>
              </w:rPr>
              <w:t>Pretto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Panceri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Marcos Roberto </w:t>
            </w:r>
            <w:proofErr w:type="spellStart"/>
            <w:r>
              <w:rPr>
                <w:rFonts w:ascii="Calibri" w:eastAsia="Calibri" w:hAnsi="Calibri" w:cs="Calibri"/>
              </w:rPr>
              <w:t>Dobler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Stroschein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Rogério de Oliveira </w:t>
            </w:r>
            <w:proofErr w:type="spellStart"/>
            <w:r>
              <w:rPr>
                <w:rFonts w:ascii="Calibri" w:eastAsia="Calibri" w:hAnsi="Calibri" w:cs="Calibri"/>
              </w:rPr>
              <w:t>Anese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Tiago Henrique de Paula Alvarenga</w:t>
            </w:r>
          </w:p>
        </w:tc>
      </w:tr>
    </w:tbl>
    <w:p w:rsidR="00AC1EB0" w:rsidRDefault="00AC1EB0" w:rsidP="00AC1EB0">
      <w:pPr>
        <w:rPr>
          <w:rFonts w:ascii="Calibri" w:eastAsia="Calibri" w:hAnsi="Calibri" w:cs="Calibri"/>
          <w:b/>
          <w:highlight w:val="white"/>
        </w:rPr>
      </w:pPr>
    </w:p>
    <w:p w:rsidR="00AC1EB0" w:rsidRDefault="00AC1EB0" w:rsidP="00AC1E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highlight w:val="white"/>
        </w:rPr>
      </w:pPr>
      <w:r>
        <w:br w:type="page"/>
      </w:r>
    </w:p>
    <w:p w:rsidR="00595919" w:rsidRDefault="00595919"/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0"/>
    <w:rsid w:val="00595919"/>
    <w:rsid w:val="009A1C27"/>
    <w:rsid w:val="00A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5429-A035-4C9F-812D-B9715CB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B0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2024-04-02T13:18:00Z</dcterms:created>
  <dcterms:modified xsi:type="dcterms:W3CDTF">2024-04-02T13:18:00Z</dcterms:modified>
</cp:coreProperties>
</file>